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Goat Carcass Record Sheet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</w:t>
            </w:r>
          </w:p>
        </w:tc>
        <w:tc>
          <w:tcPr>
            <w:tcW w:type="dxa" w:w="4320"/>
          </w:tcPr>
          <w:p>
            <w:r>
              <w:t>Record</w:t>
            </w:r>
          </w:p>
        </w:tc>
      </w:tr>
      <w:tr>
        <w:tc>
          <w:tcPr>
            <w:tcW w:type="dxa" w:w="4320"/>
          </w:tcPr>
          <w:p>
            <w:r>
              <w:t>Carcass ID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Animal ID / Ear Tag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Date of Slaughter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Farm / Producer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Breed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Sex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Age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Live Weight (kg)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Empty Body Weight (kg) (optional)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Hot Carcass Weight (HCW) (kg)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Cold Carcass Weight (CCW) (kg)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Dressing Percentage (%)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Chilling Time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Fat Score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Conformation Score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Carcass Grade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Kidney Fat Score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Bruising / Defects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Parasites / Abnormalities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Condemnations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Inspector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Processing Plant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Notes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Primal Cut Weights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Cut</w:t>
            </w:r>
          </w:p>
        </w:tc>
        <w:tc>
          <w:tcPr>
            <w:tcW w:type="dxa" w:w="4320"/>
          </w:tcPr>
          <w:p>
            <w:r>
              <w:t>Weight (kg)</w:t>
            </w:r>
          </w:p>
        </w:tc>
      </w:tr>
      <w:tr>
        <w:tc>
          <w:tcPr>
            <w:tcW w:type="dxa" w:w="4320"/>
          </w:tcPr>
          <w:p>
            <w:r>
              <w:t>Neck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Shoulder (Left)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Shoulder (Right)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Rack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Loin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Flank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Breast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Leg (Left)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Leg (Right)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Shank (Front)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Shank (Rear)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Trim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Bones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Fat Trim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Total Saleable Meat</w:t>
            </w:r>
          </w:p>
        </w:tc>
        <w:tc>
          <w:tcPr>
            <w:tcW w:type="dxa" w:w="4320"/>
          </w:tcPr>
          <w:p/>
        </w:tc>
      </w:tr>
    </w:tbl>
    <w:p>
      <w:pPr>
        <w:pStyle w:val="Heading2"/>
      </w:pPr>
      <w:r>
        <w:t>Offal Record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Item</w:t>
            </w:r>
          </w:p>
        </w:tc>
        <w:tc>
          <w:tcPr>
            <w:tcW w:type="dxa" w:w="4320"/>
          </w:tcPr>
          <w:p>
            <w:r>
              <w:t>Weight (kg)</w:t>
            </w:r>
          </w:p>
        </w:tc>
      </w:tr>
      <w:tr>
        <w:tc>
          <w:tcPr>
            <w:tcW w:type="dxa" w:w="4320"/>
          </w:tcPr>
          <w:p>
            <w:r>
              <w:t>Liver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Heart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Kidneys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Lungs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Spleen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Head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Skin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Feet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Blood (optional)</w:t>
            </w:r>
          </w:p>
        </w:tc>
        <w:tc>
          <w:tcPr>
            <w:tcW w:type="dxa" w:w="4320"/>
          </w:tcPr>
          <w:p/>
        </w:tc>
      </w:tr>
    </w:tbl>
    <w:p>
      <w:pPr>
        <w:pStyle w:val="Heading2"/>
      </w:pPr>
      <w:r>
        <w:t>Yield Calculations</w:t>
      </w:r>
    </w:p>
    <w:p>
      <w:r>
        <w:t>Dressing % = (HCW ÷ Live Weight) × 100</w:t>
      </w:r>
    </w:p>
    <w:p>
      <w:r>
        <w:t>Chilling Loss % = ((HCW − CCW) ÷ HCW) × 100</w:t>
      </w:r>
    </w:p>
    <w:p>
      <w:r>
        <w:t>Saleable Meat Yield % = (Saleable Meat ÷ CCW) × 100</w:t>
      </w:r>
    </w:p>
    <w:p>
      <w:pPr>
        <w:pStyle w:val="Heading2"/>
      </w:pPr>
      <w:r>
        <w:t>Comments</w:t>
      </w:r>
    </w:p>
    <w:p>
      <w:r>
        <w:br/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